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97A" w:rsidRPr="006F297A" w:rsidRDefault="006F297A" w:rsidP="006F297A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F297A">
        <w:rPr>
          <w:rFonts w:ascii="Times New Roman" w:eastAsia="Times New Roman" w:hAnsi="Times New Roman" w:cs="Times New Roman"/>
          <w:bCs/>
          <w:sz w:val="28"/>
          <w:szCs w:val="28"/>
        </w:rPr>
        <w:t>Сообщение</w:t>
      </w:r>
    </w:p>
    <w:p w:rsidR="00857C73" w:rsidRDefault="006F297A" w:rsidP="00857C73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F297A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проведении </w:t>
      </w:r>
      <w:r w:rsidR="00857C73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повторного </w:t>
      </w:r>
      <w:r w:rsidRPr="006F297A">
        <w:rPr>
          <w:rFonts w:ascii="Times New Roman" w:eastAsia="Times New Roman" w:hAnsi="Times New Roman" w:cs="Times New Roman"/>
          <w:bCs/>
          <w:sz w:val="28"/>
          <w:szCs w:val="28"/>
        </w:rPr>
        <w:t>общего собрания участников долевой собственности</w:t>
      </w:r>
    </w:p>
    <w:p w:rsidR="006F297A" w:rsidRPr="00857C73" w:rsidRDefault="00857C73" w:rsidP="00857C73">
      <w:pPr>
        <w:keepNext/>
        <w:keepLines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</w:t>
      </w:r>
      <w:r w:rsidR="006F297A" w:rsidRPr="006F297A">
        <w:rPr>
          <w:rFonts w:ascii="Times New Roman" w:eastAsia="Calibri" w:hAnsi="Times New Roman" w:cs="Times New Roman"/>
          <w:sz w:val="28"/>
          <w:szCs w:val="28"/>
        </w:rPr>
        <w:t xml:space="preserve">СХПК </w:t>
      </w:r>
      <w:proofErr w:type="spellStart"/>
      <w:r w:rsidR="006F297A" w:rsidRPr="006F297A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Уважаемые участники общей долевой собственности СХПК «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», земельного участка, с кадастровым номером 13:01:042800:1расположенным по адресу: Республика Мордовия,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Ардатовский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>, улица Ленина, дом 93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6F29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общей долевой собственности СХПК «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bCs/>
          <w:sz w:val="28"/>
          <w:szCs w:val="28"/>
        </w:rPr>
        <w:t>Дата и время проведения общего собрания</w:t>
      </w:r>
      <w:r w:rsidRPr="006F297A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857C73">
        <w:rPr>
          <w:rFonts w:ascii="Times New Roman" w:eastAsia="Calibri" w:hAnsi="Times New Roman" w:cs="Times New Roman"/>
          <w:sz w:val="28"/>
          <w:szCs w:val="28"/>
        </w:rPr>
        <w:t xml:space="preserve"> 10</w:t>
      </w:r>
      <w:r w:rsidR="00DC0DD3">
        <w:rPr>
          <w:rFonts w:ascii="Times New Roman" w:eastAsia="Calibri" w:hAnsi="Times New Roman" w:cs="Times New Roman"/>
          <w:sz w:val="28"/>
          <w:szCs w:val="28"/>
        </w:rPr>
        <w:t>.0</w:t>
      </w:r>
      <w:r w:rsidR="00857C73">
        <w:rPr>
          <w:rFonts w:ascii="Times New Roman" w:eastAsia="Calibri" w:hAnsi="Times New Roman" w:cs="Times New Roman"/>
          <w:sz w:val="28"/>
          <w:szCs w:val="28"/>
        </w:rPr>
        <w:t>4</w:t>
      </w:r>
      <w:bookmarkStart w:id="0" w:name="_GoBack"/>
      <w:bookmarkEnd w:id="0"/>
      <w:r w:rsidR="00DC0DD3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362A90">
        <w:rPr>
          <w:rFonts w:ascii="Times New Roman" w:eastAsia="Calibri" w:hAnsi="Times New Roman" w:cs="Times New Roman"/>
          <w:sz w:val="28"/>
          <w:szCs w:val="28"/>
        </w:rPr>
        <w:t>3</w:t>
      </w: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г. в 1</w:t>
      </w:r>
      <w:r w:rsidR="00DC0DD3">
        <w:rPr>
          <w:rFonts w:ascii="Times New Roman" w:eastAsia="Calibri" w:hAnsi="Times New Roman" w:cs="Times New Roman"/>
          <w:sz w:val="28"/>
          <w:szCs w:val="28"/>
        </w:rPr>
        <w:t>1</w:t>
      </w: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час.00 мин.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bCs/>
          <w:sz w:val="28"/>
          <w:szCs w:val="28"/>
        </w:rPr>
        <w:t>Адрес места проведения собрания:</w:t>
      </w: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Ардатовский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>, улица Ленина, дом 62б (сельский клуб)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b/>
          <w:sz w:val="28"/>
          <w:szCs w:val="28"/>
        </w:rPr>
      </w:pPr>
      <w:r w:rsidRPr="006F297A">
        <w:rPr>
          <w:rFonts w:ascii="Times New Roman" w:eastAsia="Calibri" w:hAnsi="Times New Roman" w:cs="Times New Roman"/>
          <w:bCs/>
          <w:sz w:val="28"/>
          <w:szCs w:val="28"/>
        </w:rPr>
        <w:t>На собрании предлагается рассмотреть вопросы по следующей повестке дня: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1) о выборе председателя и секретаря собрания;</w:t>
      </w:r>
    </w:p>
    <w:p w:rsidR="006F297A" w:rsidRPr="006F297A" w:rsidRDefault="006F297A" w:rsidP="006F2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2) о прекращение полномочий.</w:t>
      </w:r>
    </w:p>
    <w:p w:rsidR="006F297A" w:rsidRPr="006F297A" w:rsidRDefault="006F297A" w:rsidP="006F2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297A">
        <w:rPr>
          <w:rFonts w:ascii="Times New Roman" w:eastAsia="Calibri" w:hAnsi="Times New Roman" w:cs="Times New Roman"/>
          <w:sz w:val="28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</w:t>
      </w:r>
      <w:proofErr w:type="gramStart"/>
      <w:r w:rsidRPr="006F297A">
        <w:rPr>
          <w:rFonts w:ascii="Times New Roman" w:eastAsia="Calibri" w:hAnsi="Times New Roman" w:cs="Times New Roman"/>
          <w:sz w:val="28"/>
          <w:szCs w:val="28"/>
        </w:rPr>
        <w:t>об</w:t>
      </w:r>
      <w:proofErr w:type="gram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F297A">
        <w:rPr>
          <w:rFonts w:ascii="Times New Roman" w:eastAsia="Calibri" w:hAnsi="Times New Roman" w:cs="Times New Roman"/>
          <w:sz w:val="28"/>
          <w:szCs w:val="28"/>
        </w:rPr>
        <w:t>объеме</w:t>
      </w:r>
      <w:proofErr w:type="gram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и о сроках таких полномочий;</w:t>
      </w:r>
    </w:p>
    <w:p w:rsidR="006F297A" w:rsidRPr="006F297A" w:rsidRDefault="006F297A" w:rsidP="006F2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1437"/>
      <w:r w:rsidRPr="006F297A">
        <w:rPr>
          <w:rFonts w:ascii="Times New Roman" w:eastAsia="Calibri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6F297A" w:rsidRPr="006F297A" w:rsidRDefault="006F297A" w:rsidP="006F297A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p w:rsidR="009D5EE2" w:rsidRDefault="009D5EE2"/>
    <w:sectPr w:rsidR="009D5EE2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9D0"/>
    <w:rsid w:val="00362A90"/>
    <w:rsid w:val="003E09D0"/>
    <w:rsid w:val="006F297A"/>
    <w:rsid w:val="00857C73"/>
    <w:rsid w:val="009D5EE2"/>
    <w:rsid w:val="00DC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2023-02-22T11:34:00Z</dcterms:created>
  <dcterms:modified xsi:type="dcterms:W3CDTF">2023-03-16T13:00:00Z</dcterms:modified>
</cp:coreProperties>
</file>