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4F" w:rsidRPr="00D43150" w:rsidRDefault="00F96F4F" w:rsidP="00735CF9">
      <w:pPr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D43150">
        <w:rPr>
          <w:rFonts w:ascii="Times New Roman" w:hAnsi="Times New Roman"/>
          <w:b/>
          <w:sz w:val="32"/>
          <w:szCs w:val="32"/>
        </w:rPr>
        <w:t>Реестр</w:t>
      </w:r>
    </w:p>
    <w:p w:rsidR="00F96F4F" w:rsidRPr="00D43150" w:rsidRDefault="00F96F4F" w:rsidP="00735CF9">
      <w:pPr>
        <w:jc w:val="center"/>
        <w:rPr>
          <w:rFonts w:ascii="Times New Roman" w:hAnsi="Times New Roman"/>
          <w:b/>
          <w:sz w:val="32"/>
          <w:szCs w:val="32"/>
        </w:rPr>
      </w:pPr>
      <w:r w:rsidRPr="00D43150">
        <w:rPr>
          <w:rFonts w:ascii="Times New Roman" w:hAnsi="Times New Roman"/>
          <w:b/>
          <w:sz w:val="32"/>
          <w:szCs w:val="32"/>
        </w:rPr>
        <w:t>пунктов сбора отработанных ртутьсодержащих ламп</w:t>
      </w:r>
    </w:p>
    <w:p w:rsidR="00F96F4F" w:rsidRDefault="00F96F4F" w:rsidP="00735CF9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4253"/>
        <w:gridCol w:w="3821"/>
      </w:tblGrid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ЭкоАрхитектура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Пролетарская улица, 42А , оф. 55</w:t>
            </w:r>
          </w:p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+7 (800) 77-57-854</w:t>
            </w:r>
          </w:p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F96F4F" w:rsidRPr="00FC615C" w:rsidRDefault="00EE01C6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5" w:history="1">
              <w:r w:rsidR="00F96F4F" w:rsidRPr="00FC615C">
                <w:rPr>
                  <w:rStyle w:val="a4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  <w:shd w:val="clear" w:color="auto" w:fill="FFFFFF"/>
                </w:rPr>
                <w:t>Московская утилизирующая компания</w:t>
              </w:r>
            </w:hyperlink>
          </w:p>
        </w:tc>
        <w:tc>
          <w:tcPr>
            <w:tcW w:w="3821" w:type="dxa"/>
          </w:tcPr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Республика Мордовия, Саранск, Александровское шоссе, 8Г</w:t>
            </w:r>
          </w:p>
          <w:p w:rsidR="00F96F4F" w:rsidRPr="00FC615C" w:rsidRDefault="00F96F4F" w:rsidP="00FC615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615C">
              <w:rPr>
                <w:rFonts w:ascii="Times New Roman" w:hAnsi="Times New Roman"/>
                <w:sz w:val="28"/>
                <w:szCs w:val="28"/>
                <w:lang w:eastAsia="ru-RU"/>
              </w:rPr>
              <w:t>8-800-550-75-32</w:t>
            </w:r>
          </w:p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F96F4F" w:rsidRPr="00FC615C" w:rsidRDefault="00EE01C6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hyperlink r:id="rId6" w:history="1">
              <w:r w:rsidR="00F96F4F" w:rsidRPr="00FC615C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  <w:shd w:val="clear" w:color="auto" w:fill="F6F6F6"/>
                </w:rPr>
                <w:t>Мордовский экологический комбинат</w:t>
              </w:r>
            </w:hyperlink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 xml:space="preserve">Республика Мордовия, г. Саранск, Александровское шоссе, 30-Г. </w:t>
            </w:r>
            <w:r w:rsidRPr="00FC615C">
              <w:rPr>
                <w:rFonts w:ascii="Times New Roman" w:hAnsi="Times New Roman"/>
                <w:sz w:val="28"/>
                <w:szCs w:val="28"/>
                <w:lang w:val="en-US"/>
              </w:rPr>
              <w:t>8(8342) 22-35-36 (102), 8-937-671-25-15 [59].</w:t>
            </w:r>
          </w:p>
        </w:tc>
      </w:tr>
      <w:tr w:rsidR="00F96F4F" w:rsidRPr="00FC615C" w:rsidTr="00FC615C">
        <w:tc>
          <w:tcPr>
            <w:tcW w:w="1271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F96F4F" w:rsidRPr="00FC615C" w:rsidRDefault="00F96F4F" w:rsidP="00FC615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ООО «ЭНЕРГИЯ»</w:t>
            </w:r>
          </w:p>
        </w:tc>
        <w:tc>
          <w:tcPr>
            <w:tcW w:w="3821" w:type="dxa"/>
          </w:tcPr>
          <w:p w:rsidR="00F96F4F" w:rsidRPr="00FC615C" w:rsidRDefault="00F96F4F" w:rsidP="00FC615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C615C">
              <w:rPr>
                <w:rFonts w:ascii="Times New Roman" w:hAnsi="Times New Roman"/>
                <w:sz w:val="28"/>
                <w:szCs w:val="28"/>
              </w:rPr>
              <w:t>Республика Мордовия, г. Саранск, ул. Пролетарская, д.132. Тел.-факс: 24-19-00.</w:t>
            </w:r>
          </w:p>
        </w:tc>
      </w:tr>
    </w:tbl>
    <w:p w:rsidR="00F96F4F" w:rsidRPr="00735CF9" w:rsidRDefault="00F96F4F" w:rsidP="00735CF9">
      <w:pPr>
        <w:jc w:val="center"/>
        <w:rPr>
          <w:rFonts w:ascii="Times New Roman" w:hAnsi="Times New Roman"/>
          <w:sz w:val="28"/>
          <w:szCs w:val="28"/>
        </w:rPr>
      </w:pPr>
    </w:p>
    <w:sectPr w:rsidR="00F96F4F" w:rsidRPr="00735CF9" w:rsidSect="002E71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7FB"/>
    <w:rsid w:val="000421D1"/>
    <w:rsid w:val="000B10D1"/>
    <w:rsid w:val="002E718F"/>
    <w:rsid w:val="003C37FB"/>
    <w:rsid w:val="00735CF9"/>
    <w:rsid w:val="008E5CB0"/>
    <w:rsid w:val="00D43150"/>
    <w:rsid w:val="00EE01C6"/>
    <w:rsid w:val="00F96F4F"/>
    <w:rsid w:val="00FC4204"/>
    <w:rsid w:val="00FC615C"/>
    <w:rsid w:val="00FE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8F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5C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rsid w:val="00735CF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8F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5CF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rsid w:val="00735CF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630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3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3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aransk.adresa-telefony.ru/mordovskij_ekologicheskij_kombinat-11963214791183071.html" TargetMode="External"/><Relationship Id="rId5" Type="http://schemas.openxmlformats.org/officeDocument/2006/relationships/hyperlink" Target="https://vyvoz.org/saransk/10331-moskovskaya-utiliziruyushaya-kompaniy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637</Characters>
  <Application>Microsoft Office Word</Application>
  <DocSecurity>0</DocSecurity>
  <Lines>5</Lines>
  <Paragraphs>1</Paragraphs>
  <ScaleCrop>false</ScaleCrop>
  <Company>SPecialiST RePack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2</cp:revision>
  <dcterms:created xsi:type="dcterms:W3CDTF">2025-01-28T08:28:00Z</dcterms:created>
  <dcterms:modified xsi:type="dcterms:W3CDTF">2025-01-28T08:28:00Z</dcterms:modified>
</cp:coreProperties>
</file>